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AFF1" w14:textId="77777777" w:rsidR="00C543C7" w:rsidRDefault="00C543C7" w:rsidP="009611DC"/>
    <w:p w14:paraId="7533E49E" w14:textId="77777777" w:rsidR="00C543C7" w:rsidRDefault="00C543C7" w:rsidP="009611DC"/>
    <w:p w14:paraId="426558D6" w14:textId="4A3F0F31" w:rsidR="009611DC" w:rsidRPr="007E6CF9" w:rsidRDefault="008242EB" w:rsidP="00B3135B">
      <w:pPr>
        <w:jc w:val="center"/>
        <w:rPr>
          <w:rFonts w:ascii="Matisse ITC" w:hAnsi="Matisse ITC"/>
          <w:b/>
          <w:bCs/>
          <w:sz w:val="48"/>
          <w:szCs w:val="160"/>
          <w:u w:val="single"/>
        </w:rPr>
      </w:pPr>
      <w:r w:rsidRPr="007E6CF9">
        <w:rPr>
          <w:rFonts w:ascii="Matisse ITC" w:hAnsi="Matisse ITC"/>
          <w:b/>
          <w:bCs/>
          <w:sz w:val="48"/>
          <w:szCs w:val="160"/>
          <w:u w:val="single"/>
        </w:rPr>
        <w:t xml:space="preserve">Forslag </w:t>
      </w:r>
      <w:r w:rsidR="00844405" w:rsidRPr="007E6CF9">
        <w:rPr>
          <w:rFonts w:ascii="Matisse ITC" w:hAnsi="Matisse ITC"/>
          <w:b/>
          <w:bCs/>
          <w:sz w:val="48"/>
          <w:szCs w:val="160"/>
          <w:u w:val="single"/>
        </w:rPr>
        <w:t>om at hæve Skovdams udlejningspriser</w:t>
      </w:r>
    </w:p>
    <w:p w14:paraId="1A0B6D26" w14:textId="45A53412" w:rsidR="008242EB" w:rsidRDefault="00844405" w:rsidP="008242EB">
      <w:pPr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 xml:space="preserve">Den samlede divisionsledelse, ønsker at hæve priserne for udlejning på Skovdam.  Motivationen for dette er at vi ønsker at følge udviklingen, og </w:t>
      </w:r>
      <w:r w:rsidR="00E344CD">
        <w:rPr>
          <w:rFonts w:ascii="Times New Roman" w:hAnsi="Times New Roman" w:cs="Times New Roman"/>
          <w:sz w:val="32"/>
          <w:szCs w:val="40"/>
        </w:rPr>
        <w:t xml:space="preserve">sparer op til yderligere renovationer på Skovdam og området.  </w:t>
      </w:r>
    </w:p>
    <w:p w14:paraId="1667B7C1" w14:textId="77777777" w:rsidR="00101549" w:rsidRDefault="00101549" w:rsidP="008242EB">
      <w:pPr>
        <w:rPr>
          <w:rFonts w:ascii="Times New Roman" w:hAnsi="Times New Roman" w:cs="Times New Roman"/>
          <w:sz w:val="32"/>
          <w:szCs w:val="40"/>
        </w:rPr>
      </w:pPr>
    </w:p>
    <w:p w14:paraId="5BCFE8B9" w14:textId="1A1F53E8" w:rsidR="00101549" w:rsidRPr="00844405" w:rsidRDefault="00101549" w:rsidP="008242EB">
      <w:pPr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 xml:space="preserve">Divisionsledelsen foreslår at hæve priserne for alle </w:t>
      </w:r>
      <w:r w:rsidR="007E6CF9">
        <w:rPr>
          <w:rFonts w:ascii="Times New Roman" w:hAnsi="Times New Roman" w:cs="Times New Roman"/>
          <w:sz w:val="32"/>
          <w:szCs w:val="40"/>
        </w:rPr>
        <w:t>lejere, der ikke er spejdere med 20%</w:t>
      </w:r>
    </w:p>
    <w:sectPr w:rsidR="00101549" w:rsidRPr="00844405" w:rsidSect="00032AFC">
      <w:headerReference w:type="default" r:id="rId7"/>
      <w:pgSz w:w="11906" w:h="16838"/>
      <w:pgMar w:top="1701" w:right="1134" w:bottom="1701" w:left="1134" w:header="708" w:footer="708" w:gutter="0"/>
      <w:pgBorders w:offsetFrom="page">
        <w:top w:val="single" w:sz="36" w:space="24" w:color="003399"/>
        <w:left w:val="single" w:sz="36" w:space="24" w:color="003399"/>
        <w:bottom w:val="single" w:sz="36" w:space="24" w:color="003399"/>
        <w:right w:val="single" w:sz="36" w:space="24" w:color="00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22249" w14:textId="77777777" w:rsidR="00CA38F3" w:rsidRDefault="00CA38F3" w:rsidP="00C543C7">
      <w:pPr>
        <w:spacing w:after="0" w:line="240" w:lineRule="auto"/>
      </w:pPr>
      <w:r>
        <w:separator/>
      </w:r>
    </w:p>
  </w:endnote>
  <w:endnote w:type="continuationSeparator" w:id="0">
    <w:p w14:paraId="134AB648" w14:textId="77777777" w:rsidR="00CA38F3" w:rsidRDefault="00CA38F3" w:rsidP="00C5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tisse ITC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DDS font ( MG)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A5021" w14:textId="77777777" w:rsidR="00CA38F3" w:rsidRDefault="00CA38F3" w:rsidP="00C543C7">
      <w:pPr>
        <w:spacing w:after="0" w:line="240" w:lineRule="auto"/>
      </w:pPr>
      <w:r>
        <w:separator/>
      </w:r>
    </w:p>
  </w:footnote>
  <w:footnote w:type="continuationSeparator" w:id="0">
    <w:p w14:paraId="3994A246" w14:textId="77777777" w:rsidR="00CA38F3" w:rsidRDefault="00CA38F3" w:rsidP="00C54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6C8F" w14:textId="77777777" w:rsidR="00C543C7" w:rsidRDefault="00C543C7" w:rsidP="00C543C7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A4D9F4A" wp14:editId="4EE49E97">
          <wp:simplePos x="0" y="0"/>
          <wp:positionH relativeFrom="column">
            <wp:posOffset>5498465</wp:posOffset>
          </wp:positionH>
          <wp:positionV relativeFrom="paragraph">
            <wp:posOffset>-88265</wp:posOffset>
          </wp:positionV>
          <wp:extent cx="762635" cy="874395"/>
          <wp:effectExtent l="0" t="0" r="0" b="1905"/>
          <wp:wrapNone/>
          <wp:docPr id="2" name="Billede 2" descr="logo_juni2003_str2-2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juni2003_str2-2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874395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3A4F65A" wp14:editId="5A8B98F6">
          <wp:simplePos x="0" y="0"/>
          <wp:positionH relativeFrom="column">
            <wp:posOffset>240665</wp:posOffset>
          </wp:positionH>
          <wp:positionV relativeFrom="paragraph">
            <wp:posOffset>-86938</wp:posOffset>
          </wp:positionV>
          <wp:extent cx="665480" cy="968375"/>
          <wp:effectExtent l="0" t="0" r="1270" b="317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ovd_sh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77ED09" wp14:editId="6BCD39AD">
              <wp:simplePos x="0" y="0"/>
              <wp:positionH relativeFrom="column">
                <wp:posOffset>1510665</wp:posOffset>
              </wp:positionH>
              <wp:positionV relativeFrom="paragraph">
                <wp:posOffset>6985</wp:posOffset>
              </wp:positionV>
              <wp:extent cx="3429000" cy="7315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BE6A4" w14:textId="77777777" w:rsidR="00C543C7" w:rsidRDefault="00C543C7" w:rsidP="00C543C7">
                          <w:pPr>
                            <w:pStyle w:val="Overskrift1"/>
                            <w:rPr>
                              <w:rFonts w:ascii="Matisse ITC" w:hAnsi="Matisse ITC"/>
                              <w:i w:val="0"/>
                              <w:sz w:val="40"/>
                              <w:szCs w:val="40"/>
                            </w:rPr>
                          </w:pPr>
                          <w:r w:rsidRPr="00F929D6">
                            <w:rPr>
                              <w:rFonts w:ascii="Matisse ITC" w:hAnsi="Matisse ITC"/>
                              <w:i w:val="0"/>
                              <w:sz w:val="40"/>
                              <w:szCs w:val="40"/>
                            </w:rPr>
                            <w:t>SKOVDAM DIVISION</w:t>
                          </w:r>
                        </w:p>
                        <w:p w14:paraId="474C1305" w14:textId="77777777" w:rsidR="00C543C7" w:rsidRDefault="00C543C7" w:rsidP="00C543C7">
                          <w:pPr>
                            <w:jc w:val="center"/>
                            <w:rPr>
                              <w:rFonts w:ascii="DDS font ( MG)" w:hAnsi="DDS font ( MG)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DDS font ( MG)" w:hAnsi="DDS font ( MG)"/>
                              <w:sz w:val="28"/>
                              <w:szCs w:val="28"/>
                            </w:rPr>
                            <w:t>DET DANSKE SPEJDERKORPS</w:t>
                          </w:r>
                        </w:p>
                        <w:p w14:paraId="4C8280CE" w14:textId="77777777" w:rsidR="00C543C7" w:rsidRPr="00F929D6" w:rsidRDefault="00C543C7" w:rsidP="00C543C7">
                          <w:pPr>
                            <w:jc w:val="center"/>
                            <w:rPr>
                              <w:rFonts w:ascii="DDS font ( MG)" w:hAnsi="DDS font ( MG)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DDS font ( MG)" w:hAnsi="DDS font ( MG)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DDS font ( MG)" w:hAnsi="DDS font ( MG)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DDS font ( MG)" w:hAnsi="DDS font ( MG)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DDS font ( MG)" w:hAnsi="DDS font ( MG)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DDS font ( MG)" w:hAnsi="DDS font ( MG)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DDS font ( MG)" w:hAnsi="DDS font ( MG)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DDS font ( MG)" w:hAnsi="DDS font ( MG)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DDS font ( MG)" w:hAnsi="DDS font ( MG)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DDS font ( MG)" w:hAnsi="DDS font ( MG)"/>
                              <w:sz w:val="28"/>
                              <w:szCs w:val="2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7ED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8.95pt;margin-top:.55pt;width:270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" o:allowincell="f" stroked="f">
              <v:textbox>
                <w:txbxContent>
                  <w:p w14:paraId="577BE6A4" w14:textId="77777777" w:rsidR="00C543C7" w:rsidRDefault="00C543C7" w:rsidP="00C543C7">
                    <w:pPr>
                      <w:pStyle w:val="Overskrift1"/>
                      <w:rPr>
                        <w:rFonts w:ascii="Matisse ITC" w:hAnsi="Matisse ITC"/>
                        <w:i w:val="0"/>
                        <w:sz w:val="40"/>
                        <w:szCs w:val="40"/>
                      </w:rPr>
                    </w:pPr>
                    <w:r w:rsidRPr="00F929D6">
                      <w:rPr>
                        <w:rFonts w:ascii="Matisse ITC" w:hAnsi="Matisse ITC"/>
                        <w:i w:val="0"/>
                        <w:sz w:val="40"/>
                        <w:szCs w:val="40"/>
                      </w:rPr>
                      <w:t>SKOVDAM DIVISION</w:t>
                    </w:r>
                  </w:p>
                  <w:p w14:paraId="474C1305" w14:textId="77777777" w:rsidR="00C543C7" w:rsidRDefault="00C543C7" w:rsidP="00C543C7">
                    <w:pPr>
                      <w:jc w:val="center"/>
                      <w:rPr>
                        <w:rFonts w:ascii="DDS font ( MG)" w:hAnsi="DDS font ( MG)"/>
                        <w:sz w:val="28"/>
                        <w:szCs w:val="28"/>
                      </w:rPr>
                    </w:pPr>
                    <w:r>
                      <w:rPr>
                        <w:rFonts w:ascii="DDS font ( MG)" w:hAnsi="DDS font ( MG)"/>
                        <w:sz w:val="28"/>
                        <w:szCs w:val="28"/>
                      </w:rPr>
                      <w:t>DET DANSKE SPEJDERKORPS</w:t>
                    </w:r>
                  </w:p>
                  <w:p w14:paraId="4C8280CE" w14:textId="77777777" w:rsidR="00C543C7" w:rsidRPr="00F929D6" w:rsidRDefault="00C543C7" w:rsidP="00C543C7">
                    <w:pPr>
                      <w:jc w:val="center"/>
                      <w:rPr>
                        <w:rFonts w:ascii="DDS font ( MG)" w:hAnsi="DDS font ( MG)"/>
                        <w:sz w:val="28"/>
                        <w:szCs w:val="28"/>
                      </w:rPr>
                    </w:pPr>
                    <w:r>
                      <w:rPr>
                        <w:rFonts w:ascii="DDS font ( MG)" w:hAnsi="DDS font ( MG)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DDS font ( MG)" w:hAnsi="DDS font ( MG)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DDS font ( MG)" w:hAnsi="DDS font ( MG)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DDS font ( MG)" w:hAnsi="DDS font ( MG)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DDS font ( MG)" w:hAnsi="DDS font ( MG)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DDS font ( MG)" w:hAnsi="DDS font ( MG)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DDS font ( MG)" w:hAnsi="DDS font ( MG)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DDS font ( MG)" w:hAnsi="DDS font ( MG)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DDS font ( MG)" w:hAnsi="DDS font ( MG)"/>
                        <w:sz w:val="28"/>
                        <w:szCs w:val="28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  <w:p w14:paraId="5651E8AA" w14:textId="77777777" w:rsidR="00C543C7" w:rsidRDefault="00C543C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3C08"/>
    <w:multiLevelType w:val="hybridMultilevel"/>
    <w:tmpl w:val="7A30074C"/>
    <w:lvl w:ilvl="0" w:tplc="A4CC93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31B0F"/>
    <w:multiLevelType w:val="hybridMultilevel"/>
    <w:tmpl w:val="894460E0"/>
    <w:lvl w:ilvl="0" w:tplc="A4CC93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C7BF8"/>
    <w:multiLevelType w:val="hybridMultilevel"/>
    <w:tmpl w:val="526A3F9C"/>
    <w:lvl w:ilvl="0" w:tplc="A4CC93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613C9"/>
    <w:multiLevelType w:val="hybridMultilevel"/>
    <w:tmpl w:val="89B4383A"/>
    <w:lvl w:ilvl="0" w:tplc="A4CC93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92EFA"/>
    <w:multiLevelType w:val="hybridMultilevel"/>
    <w:tmpl w:val="C1021196"/>
    <w:lvl w:ilvl="0" w:tplc="A4CC93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51A29"/>
    <w:multiLevelType w:val="hybridMultilevel"/>
    <w:tmpl w:val="86AAB4FE"/>
    <w:lvl w:ilvl="0" w:tplc="A4CC93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A1F7F"/>
    <w:multiLevelType w:val="hybridMultilevel"/>
    <w:tmpl w:val="3AC06472"/>
    <w:lvl w:ilvl="0" w:tplc="A4CC93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91354"/>
    <w:multiLevelType w:val="hybridMultilevel"/>
    <w:tmpl w:val="6778C2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052844">
    <w:abstractNumId w:val="7"/>
  </w:num>
  <w:num w:numId="2" w16cid:durableId="1293363087">
    <w:abstractNumId w:val="0"/>
  </w:num>
  <w:num w:numId="3" w16cid:durableId="2133401507">
    <w:abstractNumId w:val="5"/>
  </w:num>
  <w:num w:numId="4" w16cid:durableId="1043598390">
    <w:abstractNumId w:val="6"/>
  </w:num>
  <w:num w:numId="5" w16cid:durableId="1036470006">
    <w:abstractNumId w:val="1"/>
  </w:num>
  <w:num w:numId="6" w16cid:durableId="1076707810">
    <w:abstractNumId w:val="3"/>
  </w:num>
  <w:num w:numId="7" w16cid:durableId="2036468052">
    <w:abstractNumId w:val="2"/>
  </w:num>
  <w:num w:numId="8" w16cid:durableId="237250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DC"/>
    <w:rsid w:val="00032AFC"/>
    <w:rsid w:val="000D3F4D"/>
    <w:rsid w:val="00101549"/>
    <w:rsid w:val="00230728"/>
    <w:rsid w:val="00322172"/>
    <w:rsid w:val="003B419E"/>
    <w:rsid w:val="00462271"/>
    <w:rsid w:val="00581822"/>
    <w:rsid w:val="00674129"/>
    <w:rsid w:val="00701FEF"/>
    <w:rsid w:val="00733738"/>
    <w:rsid w:val="007A3D86"/>
    <w:rsid w:val="007E6CF9"/>
    <w:rsid w:val="008242EB"/>
    <w:rsid w:val="00844405"/>
    <w:rsid w:val="009611DC"/>
    <w:rsid w:val="00A41E7F"/>
    <w:rsid w:val="00B3135B"/>
    <w:rsid w:val="00C543C7"/>
    <w:rsid w:val="00C87F13"/>
    <w:rsid w:val="00CA38F3"/>
    <w:rsid w:val="00DD2BD7"/>
    <w:rsid w:val="00E344CD"/>
    <w:rsid w:val="00E70EC4"/>
    <w:rsid w:val="00EB464A"/>
    <w:rsid w:val="00E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F53CF"/>
  <w15:chartTrackingRefBased/>
  <w15:docId w15:val="{41809A7B-372E-4BBB-8F78-4FF8DE6F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C543C7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i/>
      <w:kern w:val="0"/>
      <w:sz w:val="32"/>
      <w:szCs w:val="2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C54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43C7"/>
  </w:style>
  <w:style w:type="paragraph" w:styleId="Sidefod">
    <w:name w:val="footer"/>
    <w:basedOn w:val="Normal"/>
    <w:link w:val="SidefodTegn"/>
    <w:uiPriority w:val="99"/>
    <w:unhideWhenUsed/>
    <w:rsid w:val="00C54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43C7"/>
  </w:style>
  <w:style w:type="character" w:customStyle="1" w:styleId="Overskrift1Tegn">
    <w:name w:val="Overskrift 1 Tegn"/>
    <w:basedOn w:val="Standardskrifttypeiafsnit"/>
    <w:link w:val="Overskrift1"/>
    <w:rsid w:val="00C543C7"/>
    <w:rPr>
      <w:rFonts w:ascii="Comic Sans MS" w:eastAsia="Times New Roman" w:hAnsi="Comic Sans MS" w:cs="Times New Roman"/>
      <w:b/>
      <w:i/>
      <w:kern w:val="0"/>
      <w:sz w:val="32"/>
      <w:szCs w:val="20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7A3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Kaehne Kristensen</dc:creator>
  <cp:keywords/>
  <dc:description/>
  <cp:lastModifiedBy>Ditte Kaehne Kristensen</cp:lastModifiedBy>
  <cp:revision>23</cp:revision>
  <dcterms:created xsi:type="dcterms:W3CDTF">2023-03-22T19:02:00Z</dcterms:created>
  <dcterms:modified xsi:type="dcterms:W3CDTF">2024-04-15T14:39:00Z</dcterms:modified>
</cp:coreProperties>
</file>